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88" w:rsidRPr="005926B7" w:rsidRDefault="00E7704F" w:rsidP="005926B7">
      <w:pPr>
        <w:spacing w:before="73"/>
        <w:ind w:left="2450" w:right="2436"/>
        <w:jc w:val="center"/>
        <w:rPr>
          <w:b/>
          <w:sz w:val="28"/>
          <w:szCs w:val="28"/>
        </w:rPr>
      </w:pPr>
      <w:r w:rsidRPr="00E7704F">
        <w:rPr>
          <w:b/>
          <w:sz w:val="28"/>
          <w:szCs w:val="28"/>
        </w:rPr>
        <w:t>Аннотация к рабоч</w:t>
      </w:r>
      <w:r w:rsidR="00B6746C">
        <w:rPr>
          <w:b/>
          <w:sz w:val="28"/>
          <w:szCs w:val="28"/>
        </w:rPr>
        <w:t>ей программе учебно</w:t>
      </w:r>
      <w:r w:rsidR="00F7549F">
        <w:rPr>
          <w:b/>
          <w:sz w:val="28"/>
          <w:szCs w:val="28"/>
        </w:rPr>
        <w:t>го предмета «Биология</w:t>
      </w:r>
      <w:r w:rsidR="00B6746C">
        <w:rPr>
          <w:b/>
          <w:sz w:val="28"/>
          <w:szCs w:val="28"/>
        </w:rPr>
        <w:t>» 5-9 класс</w:t>
      </w:r>
    </w:p>
    <w:p w:rsidR="004848AC" w:rsidRDefault="004848AC" w:rsidP="004848AC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>Рабочи</w:t>
      </w:r>
      <w:r w:rsidR="00F7549F">
        <w:rPr>
          <w:sz w:val="24"/>
          <w:szCs w:val="24"/>
        </w:rPr>
        <w:t>е программы по биологии</w:t>
      </w:r>
      <w:r w:rsidR="009A02A3">
        <w:rPr>
          <w:sz w:val="24"/>
          <w:szCs w:val="24"/>
        </w:rPr>
        <w:t xml:space="preserve"> </w:t>
      </w:r>
      <w:r w:rsidR="00AE1087">
        <w:rPr>
          <w:sz w:val="24"/>
          <w:szCs w:val="24"/>
        </w:rPr>
        <w:t>для 5-9-х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FC7C60" w:rsidRDefault="00FC7C60" w:rsidP="00FC7C60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Федерального государственного образовательного стандарта основного общего образования, утвержденный приказом от 17.12.2010 N 1897</w:t>
      </w:r>
      <w:r>
        <w:t xml:space="preserve">, Образовательной программы основного общего образования </w:t>
      </w:r>
      <w:proofErr w:type="gramStart"/>
      <w:r>
        <w:t xml:space="preserve">( </w:t>
      </w:r>
      <w:proofErr w:type="gramEnd"/>
      <w:r>
        <w:t>2015-2020); Учебного плана МБОУ СОШ № 64 на 2019-2020 учебный год</w:t>
      </w:r>
    </w:p>
    <w:p w:rsidR="00687DB4" w:rsidRPr="00B6746C" w:rsidRDefault="00754B88" w:rsidP="00FC7C60">
      <w:pPr>
        <w:pStyle w:val="2"/>
        <w:ind w:left="0"/>
      </w:pPr>
      <w:r>
        <w:t>Цели и задачи обучения</w:t>
      </w:r>
    </w:p>
    <w:p w:rsidR="00F7549F" w:rsidRPr="00CF6706" w:rsidRDefault="00F7549F" w:rsidP="00F7549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0" w:name="sub_21521"/>
      <w:r w:rsidRPr="00CF6706">
        <w:rPr>
          <w:sz w:val="24"/>
          <w:szCs w:val="24"/>
        </w:rPr>
        <w:t xml:space="preserve">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 для развития современных </w:t>
      </w:r>
      <w:proofErr w:type="gramStart"/>
      <w:r w:rsidRPr="00CF6706">
        <w:rPr>
          <w:sz w:val="24"/>
          <w:szCs w:val="24"/>
        </w:rPr>
        <w:t>естественно-научных</w:t>
      </w:r>
      <w:proofErr w:type="gramEnd"/>
      <w:r w:rsidRPr="00CF6706">
        <w:rPr>
          <w:sz w:val="24"/>
          <w:szCs w:val="24"/>
        </w:rPr>
        <w:t xml:space="preserve"> представлений о картине мира;</w:t>
      </w:r>
    </w:p>
    <w:p w:rsidR="00F7549F" w:rsidRPr="00CF6706" w:rsidRDefault="00F7549F" w:rsidP="00F7549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1" w:name="sub_21522"/>
      <w:bookmarkEnd w:id="0"/>
      <w:r w:rsidRPr="00CF6706">
        <w:rPr>
          <w:sz w:val="24"/>
          <w:szCs w:val="24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CF6706">
        <w:rPr>
          <w:sz w:val="24"/>
          <w:szCs w:val="24"/>
        </w:rPr>
        <w:t>экосистемной</w:t>
      </w:r>
      <w:proofErr w:type="spellEnd"/>
      <w:r w:rsidRPr="00CF6706">
        <w:rPr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F7549F" w:rsidRPr="00CF6706" w:rsidRDefault="00F7549F" w:rsidP="00F7549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2" w:name="sub_21523"/>
      <w:bookmarkEnd w:id="1"/>
      <w:r w:rsidRPr="00CF6706">
        <w:rPr>
          <w:sz w:val="24"/>
          <w:szCs w:val="24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F7549F" w:rsidRPr="00CF6706" w:rsidRDefault="00F7549F" w:rsidP="00F7549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3" w:name="sub_21524"/>
      <w:bookmarkEnd w:id="2"/>
      <w:r w:rsidRPr="00CF6706">
        <w:rPr>
          <w:sz w:val="24"/>
          <w:szCs w:val="24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F7549F" w:rsidRPr="00CF6706" w:rsidRDefault="00F7549F" w:rsidP="00F7549F">
      <w:pPr>
        <w:widowControl/>
        <w:numPr>
          <w:ilvl w:val="1"/>
          <w:numId w:val="15"/>
        </w:numPr>
        <w:autoSpaceDE/>
        <w:autoSpaceDN/>
        <w:ind w:left="426" w:hanging="426"/>
        <w:jc w:val="both"/>
        <w:rPr>
          <w:sz w:val="24"/>
          <w:szCs w:val="24"/>
        </w:rPr>
      </w:pPr>
      <w:bookmarkStart w:id="4" w:name="sub_21525"/>
      <w:bookmarkEnd w:id="3"/>
      <w:r w:rsidRPr="00CF6706">
        <w:rPr>
          <w:sz w:val="24"/>
          <w:szCs w:val="24"/>
        </w:rPr>
        <w:t xml:space="preserve">формирование представлений о значении биологических наук в решении </w:t>
      </w:r>
      <w:proofErr w:type="gramStart"/>
      <w:r w:rsidRPr="00CF6706">
        <w:rPr>
          <w:sz w:val="24"/>
          <w:szCs w:val="24"/>
        </w:rPr>
        <w:t>проблем необходимости рационального природопользования защиты здоровья людей</w:t>
      </w:r>
      <w:proofErr w:type="gramEnd"/>
      <w:r w:rsidRPr="00CF6706">
        <w:rPr>
          <w:sz w:val="24"/>
          <w:szCs w:val="24"/>
        </w:rPr>
        <w:t xml:space="preserve"> в условиях быстрого изменения экологического качества окружающей среды;</w:t>
      </w:r>
    </w:p>
    <w:bookmarkEnd w:id="4"/>
    <w:p w:rsidR="00F7549F" w:rsidRPr="00F7549F" w:rsidRDefault="00F7549F" w:rsidP="00F7549F">
      <w:pPr>
        <w:pStyle w:val="31"/>
        <w:keepNext/>
        <w:keepLines/>
        <w:numPr>
          <w:ilvl w:val="1"/>
          <w:numId w:val="15"/>
        </w:numPr>
        <w:shd w:val="clear" w:color="auto" w:fill="auto"/>
        <w:spacing w:line="240" w:lineRule="auto"/>
        <w:ind w:left="426" w:hanging="426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F7549F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5926B7" w:rsidRDefault="005926B7" w:rsidP="00FC7C60">
      <w:pPr>
        <w:pStyle w:val="a3"/>
        <w:ind w:left="0" w:right="110" w:firstLine="0"/>
        <w:jc w:val="both"/>
      </w:pPr>
      <w:bookmarkStart w:id="5" w:name="_GoBack"/>
      <w:bookmarkEnd w:id="5"/>
      <w:r w:rsidRPr="005E7A5A">
        <w:rPr>
          <w:b/>
        </w:rPr>
        <w:t>Технологии</w:t>
      </w:r>
      <w:r>
        <w:t xml:space="preserve"> развивающего обучения</w:t>
      </w:r>
      <w:r w:rsidR="00B6746C">
        <w:t>, практико-ориентированные</w:t>
      </w:r>
    </w:p>
    <w:p w:rsidR="005926B7" w:rsidRPr="005E7A5A" w:rsidRDefault="005926B7" w:rsidP="005926B7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="00687DB4">
        <w:t>комплексные упражнения</w:t>
      </w:r>
      <w:r w:rsidR="009A02A3">
        <w:t>, пересказ, контрольные и практические работы</w:t>
      </w:r>
      <w:r w:rsidRPr="005E7A5A">
        <w:t xml:space="preserve">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8D1D79" w:rsidRDefault="008D1D79" w:rsidP="00754B88">
      <w:pPr>
        <w:pStyle w:val="Default"/>
        <w:ind w:firstLine="709"/>
        <w:rPr>
          <w:sz w:val="23"/>
          <w:szCs w:val="23"/>
        </w:rPr>
      </w:pPr>
    </w:p>
    <w:p w:rsidR="00F7549F" w:rsidRDefault="00687DB4" w:rsidP="00F7549F">
      <w:pPr>
        <w:jc w:val="both"/>
        <w:rPr>
          <w:sz w:val="24"/>
          <w:szCs w:val="24"/>
        </w:rPr>
      </w:pPr>
      <w:r>
        <w:rPr>
          <w:b/>
        </w:rPr>
        <w:t xml:space="preserve">Количество часов: </w:t>
      </w:r>
      <w:r w:rsidR="00F7549F" w:rsidRPr="006468C0">
        <w:rPr>
          <w:sz w:val="24"/>
          <w:szCs w:val="24"/>
        </w:rPr>
        <w:t xml:space="preserve">5-7 классы – 1 час в неделю, всего  35 часов в каждом классе; 8-9 классы – 2 час в неделю, всего в 8 классе- 70 часов; в 9 классе- 68 часов; на расширение предметных результатов в 5-6 класса по 0, 5 часа, всего 18 часов в каждом классе </w:t>
      </w:r>
      <w:proofErr w:type="gramStart"/>
      <w:r w:rsidR="00F7549F" w:rsidRPr="006468C0">
        <w:rPr>
          <w:sz w:val="24"/>
          <w:szCs w:val="24"/>
        </w:rPr>
        <w:t xml:space="preserve">( </w:t>
      </w:r>
      <w:proofErr w:type="gramEnd"/>
      <w:r w:rsidR="00F7549F" w:rsidRPr="006468C0">
        <w:rPr>
          <w:sz w:val="24"/>
          <w:szCs w:val="24"/>
        </w:rPr>
        <w:t>«Биология: мир растений»), в 7 классе- 1 час, всего 35 часов ( «Биология: мир животных»)</w:t>
      </w:r>
      <w:r w:rsidR="00F7549F">
        <w:rPr>
          <w:sz w:val="24"/>
          <w:szCs w:val="24"/>
        </w:rPr>
        <w:t>.</w:t>
      </w:r>
    </w:p>
    <w:p w:rsidR="00F7549F" w:rsidRDefault="00687DB4" w:rsidP="00F7549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Планирование составлен</w:t>
      </w:r>
      <w:r w:rsidR="005C404E">
        <w:rPr>
          <w:b/>
          <w:sz w:val="24"/>
          <w:szCs w:val="24"/>
        </w:rPr>
        <w:t>о</w:t>
      </w:r>
      <w:r w:rsidR="00F7549F">
        <w:rPr>
          <w:b/>
          <w:sz w:val="24"/>
          <w:szCs w:val="24"/>
        </w:rPr>
        <w:t xml:space="preserve"> </w:t>
      </w:r>
      <w:r w:rsidR="005C404E" w:rsidRPr="00CF2CB4">
        <w:rPr>
          <w:sz w:val="24"/>
          <w:szCs w:val="24"/>
        </w:rPr>
        <w:t xml:space="preserve">на основе </w:t>
      </w:r>
      <w:r w:rsidR="00F7549F">
        <w:rPr>
          <w:b/>
          <w:sz w:val="24"/>
          <w:szCs w:val="24"/>
        </w:rPr>
        <w:t>авторских программ</w:t>
      </w:r>
      <w:r w:rsidR="00F7549F" w:rsidRPr="006468C0">
        <w:rPr>
          <w:sz w:val="24"/>
          <w:szCs w:val="24"/>
        </w:rPr>
        <w:t>: 5-6 класс</w:t>
      </w:r>
      <w:r w:rsidR="00F7549F">
        <w:rPr>
          <w:b/>
          <w:sz w:val="24"/>
          <w:szCs w:val="24"/>
        </w:rPr>
        <w:t xml:space="preserve"> </w:t>
      </w:r>
      <w:r w:rsidR="00F7549F" w:rsidRPr="006468C0">
        <w:rPr>
          <w:sz w:val="24"/>
          <w:szCs w:val="24"/>
        </w:rPr>
        <w:t>Пасечник В.В. Биология;7 клас</w:t>
      </w:r>
      <w:proofErr w:type="gramStart"/>
      <w:r w:rsidR="00F7549F" w:rsidRPr="006468C0">
        <w:rPr>
          <w:sz w:val="24"/>
          <w:szCs w:val="24"/>
        </w:rPr>
        <w:t>с-</w:t>
      </w:r>
      <w:proofErr w:type="gramEnd"/>
      <w:r w:rsidR="00F7549F" w:rsidRPr="006468C0">
        <w:rPr>
          <w:sz w:val="24"/>
          <w:szCs w:val="24"/>
        </w:rPr>
        <w:t xml:space="preserve"> </w:t>
      </w:r>
      <w:proofErr w:type="spellStart"/>
      <w:r w:rsidR="00F7549F" w:rsidRPr="006468C0">
        <w:rPr>
          <w:sz w:val="24"/>
          <w:szCs w:val="24"/>
        </w:rPr>
        <w:t>Латюшин</w:t>
      </w:r>
      <w:proofErr w:type="spellEnd"/>
      <w:r w:rsidR="00F7549F" w:rsidRPr="006468C0">
        <w:rPr>
          <w:sz w:val="24"/>
          <w:szCs w:val="24"/>
        </w:rPr>
        <w:t xml:space="preserve"> В.В., Шапкин В.А. Биология. Животные; 8 клас</w:t>
      </w:r>
      <w:proofErr w:type="gramStart"/>
      <w:r w:rsidR="00F7549F" w:rsidRPr="006468C0">
        <w:rPr>
          <w:sz w:val="24"/>
          <w:szCs w:val="24"/>
        </w:rPr>
        <w:t>с-</w:t>
      </w:r>
      <w:proofErr w:type="gramEnd"/>
      <w:r w:rsidR="00F7549F" w:rsidRPr="006468C0">
        <w:rPr>
          <w:sz w:val="24"/>
          <w:szCs w:val="24"/>
        </w:rPr>
        <w:t xml:space="preserve"> Колесов Д.В., Маш Р.Д., Беляев И.Н. Биология. Человек; 9 клас</w:t>
      </w:r>
      <w:proofErr w:type="gramStart"/>
      <w:r w:rsidR="00F7549F" w:rsidRPr="006468C0">
        <w:rPr>
          <w:sz w:val="24"/>
          <w:szCs w:val="24"/>
        </w:rPr>
        <w:t>с-</w:t>
      </w:r>
      <w:proofErr w:type="gramEnd"/>
      <w:r w:rsidR="00F7549F" w:rsidRPr="006468C0">
        <w:rPr>
          <w:sz w:val="24"/>
          <w:szCs w:val="24"/>
        </w:rPr>
        <w:t xml:space="preserve"> Пасечник В.В., Каменский А.А., </w:t>
      </w:r>
      <w:proofErr w:type="spellStart"/>
      <w:r w:rsidR="00F7549F" w:rsidRPr="006468C0">
        <w:rPr>
          <w:sz w:val="24"/>
          <w:szCs w:val="24"/>
        </w:rPr>
        <w:t>Криксунов</w:t>
      </w:r>
      <w:proofErr w:type="spellEnd"/>
      <w:r w:rsidR="00F7549F" w:rsidRPr="006468C0">
        <w:rPr>
          <w:sz w:val="24"/>
          <w:szCs w:val="24"/>
        </w:rPr>
        <w:t xml:space="preserve"> Е.А. и др. Биология. Введение в общую биологию и экологию</w:t>
      </w:r>
      <w:r w:rsidR="00F7549F">
        <w:rPr>
          <w:sz w:val="24"/>
          <w:szCs w:val="24"/>
        </w:rPr>
        <w:t>.</w:t>
      </w:r>
    </w:p>
    <w:p w:rsidR="00687DB4" w:rsidRDefault="00687DB4" w:rsidP="009A02A3">
      <w:pPr>
        <w:jc w:val="both"/>
        <w:rPr>
          <w:sz w:val="24"/>
          <w:szCs w:val="24"/>
        </w:rPr>
      </w:pPr>
      <w:r w:rsidRPr="006B02B5">
        <w:rPr>
          <w:b/>
          <w:sz w:val="24"/>
          <w:szCs w:val="24"/>
        </w:rPr>
        <w:t>Учебники</w:t>
      </w:r>
      <w:r>
        <w:rPr>
          <w:sz w:val="24"/>
          <w:szCs w:val="24"/>
        </w:rPr>
        <w:t xml:space="preserve">: </w:t>
      </w:r>
    </w:p>
    <w:tbl>
      <w:tblPr>
        <w:tblW w:w="10580" w:type="dxa"/>
        <w:tblInd w:w="830" w:type="dxa"/>
        <w:tblLook w:val="04A0" w:firstRow="1" w:lastRow="0" w:firstColumn="1" w:lastColumn="0" w:noHBand="0" w:noVBand="1"/>
      </w:tblPr>
      <w:tblGrid>
        <w:gridCol w:w="6841"/>
        <w:gridCol w:w="1056"/>
        <w:gridCol w:w="2683"/>
      </w:tblGrid>
      <w:tr w:rsidR="00F7549F" w:rsidRPr="00A96043" w:rsidTr="00023EBD">
        <w:trPr>
          <w:trHeight w:val="255"/>
        </w:trPr>
        <w:tc>
          <w:tcPr>
            <w:tcW w:w="6841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 xml:space="preserve">Пасечник В.В. Биология </w:t>
            </w:r>
          </w:p>
        </w:tc>
        <w:tc>
          <w:tcPr>
            <w:tcW w:w="1056" w:type="dxa"/>
            <w:shd w:val="clear" w:color="auto" w:fill="auto"/>
            <w:hideMark/>
          </w:tcPr>
          <w:p w:rsidR="00F7549F" w:rsidRPr="00A96043" w:rsidRDefault="00F7549F" w:rsidP="00023EBD">
            <w:pPr>
              <w:jc w:val="center"/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83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 xml:space="preserve">Дрофа </w:t>
            </w:r>
          </w:p>
        </w:tc>
      </w:tr>
      <w:tr w:rsidR="00F7549F" w:rsidRPr="00A96043" w:rsidTr="00023EBD">
        <w:trPr>
          <w:trHeight w:val="315"/>
        </w:trPr>
        <w:tc>
          <w:tcPr>
            <w:tcW w:w="6841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 xml:space="preserve">Пасечник В.В. Биология </w:t>
            </w:r>
          </w:p>
        </w:tc>
        <w:tc>
          <w:tcPr>
            <w:tcW w:w="1056" w:type="dxa"/>
            <w:shd w:val="clear" w:color="auto" w:fill="auto"/>
            <w:hideMark/>
          </w:tcPr>
          <w:p w:rsidR="00F7549F" w:rsidRPr="00A96043" w:rsidRDefault="00F7549F" w:rsidP="00023EBD">
            <w:pPr>
              <w:jc w:val="center"/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83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 xml:space="preserve">Дрофа </w:t>
            </w:r>
          </w:p>
        </w:tc>
      </w:tr>
      <w:tr w:rsidR="00F7549F" w:rsidRPr="00A96043" w:rsidTr="00023EBD">
        <w:trPr>
          <w:trHeight w:val="240"/>
        </w:trPr>
        <w:tc>
          <w:tcPr>
            <w:tcW w:w="6841" w:type="dxa"/>
            <w:shd w:val="clear" w:color="000000" w:fill="FFFFFF"/>
            <w:vAlign w:val="bottom"/>
            <w:hideMark/>
          </w:tcPr>
          <w:p w:rsidR="00F7549F" w:rsidRPr="00A96043" w:rsidRDefault="00F7549F" w:rsidP="00023EBD">
            <w:pPr>
              <w:rPr>
                <w:sz w:val="24"/>
                <w:szCs w:val="24"/>
              </w:rPr>
            </w:pPr>
            <w:proofErr w:type="spellStart"/>
            <w:r w:rsidRPr="00A96043">
              <w:rPr>
                <w:sz w:val="24"/>
                <w:szCs w:val="24"/>
              </w:rPr>
              <w:t>Латюшин</w:t>
            </w:r>
            <w:proofErr w:type="spellEnd"/>
            <w:r w:rsidRPr="00A96043">
              <w:rPr>
                <w:sz w:val="24"/>
                <w:szCs w:val="24"/>
              </w:rPr>
              <w:t xml:space="preserve"> В.В., Шапкин В.А. Биология. Животные </w:t>
            </w:r>
          </w:p>
        </w:tc>
        <w:tc>
          <w:tcPr>
            <w:tcW w:w="1056" w:type="dxa"/>
            <w:shd w:val="clear" w:color="auto" w:fill="auto"/>
            <w:hideMark/>
          </w:tcPr>
          <w:p w:rsidR="00F7549F" w:rsidRPr="00A96043" w:rsidRDefault="00F7549F" w:rsidP="00023EBD">
            <w:pPr>
              <w:jc w:val="center"/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83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 xml:space="preserve">Дрофа </w:t>
            </w:r>
          </w:p>
        </w:tc>
      </w:tr>
      <w:tr w:rsidR="00F7549F" w:rsidRPr="00A96043" w:rsidTr="00023EBD">
        <w:trPr>
          <w:trHeight w:val="255"/>
        </w:trPr>
        <w:tc>
          <w:tcPr>
            <w:tcW w:w="6841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>Колесов Д.В., Маш Р.Д., Беляев И.Н. Биология. Человек</w:t>
            </w:r>
          </w:p>
        </w:tc>
        <w:tc>
          <w:tcPr>
            <w:tcW w:w="1056" w:type="dxa"/>
            <w:shd w:val="clear" w:color="auto" w:fill="auto"/>
            <w:hideMark/>
          </w:tcPr>
          <w:p w:rsidR="00F7549F" w:rsidRPr="00A96043" w:rsidRDefault="00F7549F" w:rsidP="00023EBD">
            <w:pPr>
              <w:jc w:val="center"/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83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 xml:space="preserve">Дрофа </w:t>
            </w:r>
          </w:p>
        </w:tc>
      </w:tr>
      <w:tr w:rsidR="00F7549F" w:rsidRPr="00A96043" w:rsidTr="00023EBD">
        <w:trPr>
          <w:trHeight w:val="510"/>
        </w:trPr>
        <w:tc>
          <w:tcPr>
            <w:tcW w:w="6841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 xml:space="preserve">Пасечник В.В., Каменский А.А., </w:t>
            </w:r>
            <w:proofErr w:type="spellStart"/>
            <w:r w:rsidRPr="00A96043">
              <w:rPr>
                <w:color w:val="000000"/>
                <w:sz w:val="24"/>
                <w:szCs w:val="24"/>
              </w:rPr>
              <w:t>Криксунов</w:t>
            </w:r>
            <w:proofErr w:type="spellEnd"/>
            <w:r w:rsidRPr="00A96043">
              <w:rPr>
                <w:color w:val="000000"/>
                <w:sz w:val="24"/>
                <w:szCs w:val="24"/>
              </w:rPr>
              <w:t xml:space="preserve"> Е.А. и др. Биология. Введение в общую биологию и экологию </w:t>
            </w:r>
          </w:p>
        </w:tc>
        <w:tc>
          <w:tcPr>
            <w:tcW w:w="1056" w:type="dxa"/>
            <w:shd w:val="clear" w:color="auto" w:fill="auto"/>
            <w:hideMark/>
          </w:tcPr>
          <w:p w:rsidR="00F7549F" w:rsidRPr="00A96043" w:rsidRDefault="00F7549F" w:rsidP="00023EBD">
            <w:pPr>
              <w:jc w:val="center"/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83" w:type="dxa"/>
            <w:shd w:val="clear" w:color="auto" w:fill="auto"/>
            <w:hideMark/>
          </w:tcPr>
          <w:p w:rsidR="00F7549F" w:rsidRPr="00A96043" w:rsidRDefault="00F7549F" w:rsidP="00023EBD">
            <w:pPr>
              <w:rPr>
                <w:color w:val="000000"/>
                <w:sz w:val="24"/>
                <w:szCs w:val="24"/>
              </w:rPr>
            </w:pPr>
            <w:r w:rsidRPr="00A96043">
              <w:rPr>
                <w:color w:val="000000"/>
                <w:sz w:val="24"/>
                <w:szCs w:val="24"/>
              </w:rPr>
              <w:t xml:space="preserve">Дрофа </w:t>
            </w:r>
          </w:p>
        </w:tc>
      </w:tr>
    </w:tbl>
    <w:p w:rsidR="00F7549F" w:rsidRPr="00754B88" w:rsidRDefault="00F7549F" w:rsidP="009A02A3">
      <w:pPr>
        <w:contextualSpacing/>
        <w:jc w:val="both"/>
        <w:rPr>
          <w:sz w:val="23"/>
          <w:szCs w:val="23"/>
        </w:rPr>
      </w:pPr>
    </w:p>
    <w:sectPr w:rsidR="00F7549F" w:rsidRPr="00754B88" w:rsidSect="00B674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500"/>
    <w:multiLevelType w:val="hybridMultilevel"/>
    <w:tmpl w:val="915AB6EE"/>
    <w:lvl w:ilvl="0" w:tplc="5116272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064266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D786F152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70BAF4D6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768A07FA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50C892A2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E59C107C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A9F2274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DADCD9F8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1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2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B56D6"/>
    <w:multiLevelType w:val="hybridMultilevel"/>
    <w:tmpl w:val="1DFA7D70"/>
    <w:lvl w:ilvl="0" w:tplc="A5A6776A">
      <w:start w:val="1"/>
      <w:numFmt w:val="decimal"/>
      <w:lvlText w:val="%1."/>
      <w:lvlJc w:val="left"/>
      <w:pPr>
        <w:ind w:left="125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65A4774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86D2A118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99467F96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0BBC756A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D5D842E2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4D7889D6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755E0426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5EB4BD80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4">
    <w:nsid w:val="0C0E2812"/>
    <w:multiLevelType w:val="hybridMultilevel"/>
    <w:tmpl w:val="C39CD866"/>
    <w:lvl w:ilvl="0" w:tplc="4F86237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B6ACDCA">
      <w:numFmt w:val="bullet"/>
      <w:lvlText w:val=""/>
      <w:lvlJc w:val="left"/>
      <w:pPr>
        <w:ind w:left="2342" w:hanging="697"/>
      </w:pPr>
      <w:rPr>
        <w:rFonts w:hint="default"/>
        <w:w w:val="100"/>
        <w:lang w:val="ru-RU" w:eastAsia="ru-RU" w:bidi="ru-RU"/>
      </w:rPr>
    </w:lvl>
    <w:lvl w:ilvl="2" w:tplc="4CA4852A">
      <w:numFmt w:val="bullet"/>
      <w:lvlText w:val="•"/>
      <w:lvlJc w:val="left"/>
      <w:pPr>
        <w:ind w:left="3145" w:hanging="697"/>
      </w:pPr>
      <w:rPr>
        <w:rFonts w:hint="default"/>
        <w:lang w:val="ru-RU" w:eastAsia="ru-RU" w:bidi="ru-RU"/>
      </w:rPr>
    </w:lvl>
    <w:lvl w:ilvl="3" w:tplc="20DE6472">
      <w:numFmt w:val="bullet"/>
      <w:lvlText w:val="•"/>
      <w:lvlJc w:val="left"/>
      <w:pPr>
        <w:ind w:left="3950" w:hanging="697"/>
      </w:pPr>
      <w:rPr>
        <w:rFonts w:hint="default"/>
        <w:lang w:val="ru-RU" w:eastAsia="ru-RU" w:bidi="ru-RU"/>
      </w:rPr>
    </w:lvl>
    <w:lvl w:ilvl="4" w:tplc="C05ACDBA">
      <w:numFmt w:val="bullet"/>
      <w:lvlText w:val="•"/>
      <w:lvlJc w:val="left"/>
      <w:pPr>
        <w:ind w:left="4755" w:hanging="697"/>
      </w:pPr>
      <w:rPr>
        <w:rFonts w:hint="default"/>
        <w:lang w:val="ru-RU" w:eastAsia="ru-RU" w:bidi="ru-RU"/>
      </w:rPr>
    </w:lvl>
    <w:lvl w:ilvl="5" w:tplc="D83C1CF0">
      <w:numFmt w:val="bullet"/>
      <w:lvlText w:val="•"/>
      <w:lvlJc w:val="left"/>
      <w:pPr>
        <w:ind w:left="5560" w:hanging="697"/>
      </w:pPr>
      <w:rPr>
        <w:rFonts w:hint="default"/>
        <w:lang w:val="ru-RU" w:eastAsia="ru-RU" w:bidi="ru-RU"/>
      </w:rPr>
    </w:lvl>
    <w:lvl w:ilvl="6" w:tplc="872AEE90">
      <w:numFmt w:val="bullet"/>
      <w:lvlText w:val="•"/>
      <w:lvlJc w:val="left"/>
      <w:pPr>
        <w:ind w:left="6365" w:hanging="697"/>
      </w:pPr>
      <w:rPr>
        <w:rFonts w:hint="default"/>
        <w:lang w:val="ru-RU" w:eastAsia="ru-RU" w:bidi="ru-RU"/>
      </w:rPr>
    </w:lvl>
    <w:lvl w:ilvl="7" w:tplc="A8AEA816">
      <w:numFmt w:val="bullet"/>
      <w:lvlText w:val="•"/>
      <w:lvlJc w:val="left"/>
      <w:pPr>
        <w:ind w:left="7170" w:hanging="697"/>
      </w:pPr>
      <w:rPr>
        <w:rFonts w:hint="default"/>
        <w:lang w:val="ru-RU" w:eastAsia="ru-RU" w:bidi="ru-RU"/>
      </w:rPr>
    </w:lvl>
    <w:lvl w:ilvl="8" w:tplc="EC1A266A">
      <w:numFmt w:val="bullet"/>
      <w:lvlText w:val="•"/>
      <w:lvlJc w:val="left"/>
      <w:pPr>
        <w:ind w:left="7976" w:hanging="697"/>
      </w:pPr>
      <w:rPr>
        <w:rFonts w:hint="default"/>
        <w:lang w:val="ru-RU" w:eastAsia="ru-RU" w:bidi="ru-RU"/>
      </w:rPr>
    </w:lvl>
  </w:abstractNum>
  <w:abstractNum w:abstractNumId="5">
    <w:nsid w:val="16DA5EEC"/>
    <w:multiLevelType w:val="hybridMultilevel"/>
    <w:tmpl w:val="8E745BFC"/>
    <w:lvl w:ilvl="0" w:tplc="5D5E325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643023D6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4CEC6512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D8663BBC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66C951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C3E74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B81ECF1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90F80460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115AF608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6">
    <w:nsid w:val="1D976321"/>
    <w:multiLevelType w:val="hybridMultilevel"/>
    <w:tmpl w:val="4992FB2A"/>
    <w:lvl w:ilvl="0" w:tplc="33464E9E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BF61482">
      <w:numFmt w:val="bullet"/>
      <w:lvlText w:val="•"/>
      <w:lvlJc w:val="left"/>
      <w:pPr>
        <w:ind w:left="1144" w:hanging="641"/>
      </w:pPr>
      <w:rPr>
        <w:rFonts w:hint="default"/>
        <w:lang w:val="ru-RU" w:eastAsia="ru-RU" w:bidi="ru-RU"/>
      </w:rPr>
    </w:lvl>
    <w:lvl w:ilvl="2" w:tplc="30464050">
      <w:numFmt w:val="bullet"/>
      <w:lvlText w:val="•"/>
      <w:lvlJc w:val="left"/>
      <w:pPr>
        <w:ind w:left="1469" w:hanging="641"/>
      </w:pPr>
      <w:rPr>
        <w:rFonts w:hint="default"/>
        <w:lang w:val="ru-RU" w:eastAsia="ru-RU" w:bidi="ru-RU"/>
      </w:rPr>
    </w:lvl>
    <w:lvl w:ilvl="3" w:tplc="CFA8E030">
      <w:numFmt w:val="bullet"/>
      <w:lvlText w:val="•"/>
      <w:lvlJc w:val="left"/>
      <w:pPr>
        <w:ind w:left="1794" w:hanging="641"/>
      </w:pPr>
      <w:rPr>
        <w:rFonts w:hint="default"/>
        <w:lang w:val="ru-RU" w:eastAsia="ru-RU" w:bidi="ru-RU"/>
      </w:rPr>
    </w:lvl>
    <w:lvl w:ilvl="4" w:tplc="3BA23BDC">
      <w:numFmt w:val="bullet"/>
      <w:lvlText w:val="•"/>
      <w:lvlJc w:val="left"/>
      <w:pPr>
        <w:ind w:left="2119" w:hanging="641"/>
      </w:pPr>
      <w:rPr>
        <w:rFonts w:hint="default"/>
        <w:lang w:val="ru-RU" w:eastAsia="ru-RU" w:bidi="ru-RU"/>
      </w:rPr>
    </w:lvl>
    <w:lvl w:ilvl="5" w:tplc="E20EBC06">
      <w:numFmt w:val="bullet"/>
      <w:lvlText w:val="•"/>
      <w:lvlJc w:val="left"/>
      <w:pPr>
        <w:ind w:left="2444" w:hanging="641"/>
      </w:pPr>
      <w:rPr>
        <w:rFonts w:hint="default"/>
        <w:lang w:val="ru-RU" w:eastAsia="ru-RU" w:bidi="ru-RU"/>
      </w:rPr>
    </w:lvl>
    <w:lvl w:ilvl="6" w:tplc="B3707492">
      <w:numFmt w:val="bullet"/>
      <w:lvlText w:val="•"/>
      <w:lvlJc w:val="left"/>
      <w:pPr>
        <w:ind w:left="2769" w:hanging="641"/>
      </w:pPr>
      <w:rPr>
        <w:rFonts w:hint="default"/>
        <w:lang w:val="ru-RU" w:eastAsia="ru-RU" w:bidi="ru-RU"/>
      </w:rPr>
    </w:lvl>
    <w:lvl w:ilvl="7" w:tplc="78304C54">
      <w:numFmt w:val="bullet"/>
      <w:lvlText w:val="•"/>
      <w:lvlJc w:val="left"/>
      <w:pPr>
        <w:ind w:left="3094" w:hanging="641"/>
      </w:pPr>
      <w:rPr>
        <w:rFonts w:hint="default"/>
        <w:lang w:val="ru-RU" w:eastAsia="ru-RU" w:bidi="ru-RU"/>
      </w:rPr>
    </w:lvl>
    <w:lvl w:ilvl="8" w:tplc="8BC0D244">
      <w:numFmt w:val="bullet"/>
      <w:lvlText w:val="•"/>
      <w:lvlJc w:val="left"/>
      <w:pPr>
        <w:ind w:left="3419" w:hanging="641"/>
      </w:pPr>
      <w:rPr>
        <w:rFonts w:hint="default"/>
        <w:lang w:val="ru-RU" w:eastAsia="ru-RU" w:bidi="ru-RU"/>
      </w:rPr>
    </w:lvl>
  </w:abstractNum>
  <w:abstractNum w:abstractNumId="7">
    <w:nsid w:val="280C1BC3"/>
    <w:multiLevelType w:val="hybridMultilevel"/>
    <w:tmpl w:val="6FB02038"/>
    <w:lvl w:ilvl="0" w:tplc="74905604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896F562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5DB8AEE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7EEA39B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F34410CC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BDBEB2D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500AE04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A1D057F4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8C8C38E4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8">
    <w:nsid w:val="32825D16"/>
    <w:multiLevelType w:val="hybridMultilevel"/>
    <w:tmpl w:val="BF8CCD7C"/>
    <w:lvl w:ilvl="0" w:tplc="B7C2FDC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0140E9C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E13C43C4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AD6C91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F350E408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BC405F6E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6EAC239A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0C3A7A26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A19A365E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9">
    <w:nsid w:val="61124DF4"/>
    <w:multiLevelType w:val="hybridMultilevel"/>
    <w:tmpl w:val="B4D86472"/>
    <w:lvl w:ilvl="0" w:tplc="D8B41D1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8E01328">
      <w:start w:val="1"/>
      <w:numFmt w:val="decimal"/>
      <w:lvlText w:val="%2."/>
      <w:lvlJc w:val="left"/>
      <w:pPr>
        <w:ind w:left="122" w:hanging="478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5FD49D48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7864F036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C8DC2D08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D7B4BADE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75EA1730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D2B87A74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1074882E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0">
    <w:nsid w:val="65647BD6"/>
    <w:multiLevelType w:val="hybridMultilevel"/>
    <w:tmpl w:val="0AA831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1D0434"/>
    <w:multiLevelType w:val="hybridMultilevel"/>
    <w:tmpl w:val="E2268606"/>
    <w:lvl w:ilvl="0" w:tplc="0764C1CC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0FCEB1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C2AE1A9C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5824BDD0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4F1EB9D0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E19011E2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68026D4A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11A08E6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A9849C2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2">
    <w:nsid w:val="70750144"/>
    <w:multiLevelType w:val="hybridMultilevel"/>
    <w:tmpl w:val="678A9D80"/>
    <w:lvl w:ilvl="0" w:tplc="E4263642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B7C9EA8">
      <w:start w:val="1"/>
      <w:numFmt w:val="decimal"/>
      <w:lvlText w:val="%2."/>
      <w:lvlJc w:val="left"/>
      <w:pPr>
        <w:ind w:left="1202" w:hanging="360"/>
      </w:pPr>
      <w:rPr>
        <w:rFonts w:hint="default"/>
        <w:spacing w:val="-8"/>
        <w:w w:val="100"/>
        <w:lang w:val="ru-RU" w:eastAsia="ru-RU" w:bidi="ru-RU"/>
      </w:rPr>
    </w:lvl>
    <w:lvl w:ilvl="2" w:tplc="117405F2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541E796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D74E5E30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E43EBFB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2D86DD4A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F6269462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0F12A546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3">
    <w:nsid w:val="757153F4"/>
    <w:multiLevelType w:val="hybridMultilevel"/>
    <w:tmpl w:val="0512F4F4"/>
    <w:lvl w:ilvl="0" w:tplc="CD8ABDCE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02083E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00A2964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47145374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0DC0BF52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674075D8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657E2936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76E2585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CEB0D964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4">
    <w:nsid w:val="7D5E60E3"/>
    <w:multiLevelType w:val="hybridMultilevel"/>
    <w:tmpl w:val="848C7B28"/>
    <w:lvl w:ilvl="0" w:tplc="50182338">
      <w:start w:val="1"/>
      <w:numFmt w:val="decimal"/>
      <w:lvlText w:val="%1."/>
      <w:lvlJc w:val="left"/>
      <w:pPr>
        <w:ind w:left="1254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1341E5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84A89E3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112658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3BEB48E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324A976C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A3405EE2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86E2097C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2C2CFA1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3"/>
  </w:num>
  <w:num w:numId="5">
    <w:abstractNumId w:val="7"/>
  </w:num>
  <w:num w:numId="6">
    <w:abstractNumId w:val="12"/>
  </w:num>
  <w:num w:numId="7">
    <w:abstractNumId w:val="13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79"/>
    <w:rsid w:val="0016373A"/>
    <w:rsid w:val="00193423"/>
    <w:rsid w:val="003337D6"/>
    <w:rsid w:val="004310E7"/>
    <w:rsid w:val="004848AC"/>
    <w:rsid w:val="005926B7"/>
    <w:rsid w:val="005C404E"/>
    <w:rsid w:val="00687DB4"/>
    <w:rsid w:val="00754B88"/>
    <w:rsid w:val="008A008A"/>
    <w:rsid w:val="008B0178"/>
    <w:rsid w:val="008D1D79"/>
    <w:rsid w:val="00974BA1"/>
    <w:rsid w:val="009A02A3"/>
    <w:rsid w:val="00A05374"/>
    <w:rsid w:val="00A153CB"/>
    <w:rsid w:val="00AD29FF"/>
    <w:rsid w:val="00AE1087"/>
    <w:rsid w:val="00B6746C"/>
    <w:rsid w:val="00C25C48"/>
    <w:rsid w:val="00D92EAE"/>
    <w:rsid w:val="00E7704F"/>
    <w:rsid w:val="00F7549F"/>
    <w:rsid w:val="00FC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customStyle="1" w:styleId="c3">
    <w:name w:val="c3"/>
    <w:basedOn w:val="a"/>
    <w:rsid w:val="009A02A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46" w:hanging="3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369"/>
    </w:pPr>
  </w:style>
  <w:style w:type="paragraph" w:customStyle="1" w:styleId="Default">
    <w:name w:val="Default"/>
    <w:rsid w:val="00A153C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93423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Zag11">
    <w:name w:val="Zag_11"/>
    <w:uiPriority w:val="99"/>
    <w:rsid w:val="00687DB4"/>
  </w:style>
  <w:style w:type="character" w:customStyle="1" w:styleId="a6">
    <w:name w:val="Без интервала Знак"/>
    <w:link w:val="a7"/>
    <w:uiPriority w:val="99"/>
    <w:locked/>
    <w:rsid w:val="00687DB4"/>
    <w:rPr>
      <w:sz w:val="28"/>
      <w:szCs w:val="28"/>
      <w:lang w:eastAsia="ar-SA"/>
    </w:rPr>
  </w:style>
  <w:style w:type="paragraph" w:styleId="a7">
    <w:name w:val="No Spacing"/>
    <w:link w:val="a6"/>
    <w:uiPriority w:val="99"/>
    <w:qFormat/>
    <w:rsid w:val="00687DB4"/>
    <w:pPr>
      <w:widowControl/>
      <w:autoSpaceDE/>
      <w:autoSpaceDN/>
    </w:pPr>
    <w:rPr>
      <w:sz w:val="28"/>
      <w:szCs w:val="28"/>
      <w:lang w:eastAsia="ar-SA"/>
    </w:rPr>
  </w:style>
  <w:style w:type="paragraph" w:styleId="a8">
    <w:name w:val="Normal (Web)"/>
    <w:basedOn w:val="a"/>
    <w:uiPriority w:val="99"/>
    <w:rsid w:val="00687D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bidi="ar-SA"/>
    </w:rPr>
  </w:style>
  <w:style w:type="character" w:customStyle="1" w:styleId="apple-converted-space">
    <w:name w:val="apple-converted-space"/>
    <w:basedOn w:val="a0"/>
    <w:uiPriority w:val="99"/>
    <w:rsid w:val="00687DB4"/>
  </w:style>
  <w:style w:type="character" w:customStyle="1" w:styleId="3">
    <w:name w:val="Заголовок №3_"/>
    <w:link w:val="31"/>
    <w:uiPriority w:val="99"/>
    <w:rsid w:val="004848A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848AC"/>
    <w:pPr>
      <w:widowControl/>
      <w:shd w:val="clear" w:color="auto" w:fill="FFFFFF"/>
      <w:autoSpaceDE/>
      <w:autoSpaceDN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customStyle="1" w:styleId="c3">
    <w:name w:val="c3"/>
    <w:basedOn w:val="a"/>
    <w:rsid w:val="009A02A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0E89A-FD3C-4DDE-A6C5-78DEE2C5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9</cp:revision>
  <dcterms:created xsi:type="dcterms:W3CDTF">2019-12-03T10:06:00Z</dcterms:created>
  <dcterms:modified xsi:type="dcterms:W3CDTF">2019-12-06T12:26:00Z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2019-09-14T00:00:00Z</vt:filetime>
  </property>
</Properties>
</file>